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637C" w14:textId="7049C701" w:rsidR="0066428F" w:rsidRPr="00A26103" w:rsidRDefault="00A26103" w:rsidP="00D04EB8">
      <w:pPr>
        <w:jc w:val="center"/>
        <w:rPr>
          <w:rFonts w:ascii="Calibri" w:eastAsia="Times New Roman" w:hAnsi="Calibri" w:cs="Arial"/>
          <w:b/>
          <w:bCs/>
          <w:color w:val="333333"/>
          <w:sz w:val="32"/>
          <w:szCs w:val="32"/>
          <w:lang w:val="en-US" w:eastAsia="it-IT"/>
        </w:rPr>
      </w:pPr>
      <w:r w:rsidRPr="00A26103">
        <w:rPr>
          <w:rFonts w:ascii="Calibri" w:eastAsia="Times New Roman" w:hAnsi="Calibri" w:cs="Arial"/>
          <w:b/>
          <w:bCs/>
          <w:color w:val="333333"/>
          <w:sz w:val="32"/>
          <w:szCs w:val="32"/>
          <w:lang w:val="en-US" w:eastAsia="it-IT"/>
        </w:rPr>
        <w:t xml:space="preserve">NOT </w:t>
      </w:r>
      <w:proofErr w:type="spellStart"/>
      <w:r w:rsidRPr="00A26103">
        <w:rPr>
          <w:rFonts w:ascii="Calibri" w:eastAsia="Times New Roman" w:hAnsi="Calibri" w:cs="Arial"/>
          <w:b/>
          <w:bCs/>
          <w:color w:val="333333"/>
          <w:sz w:val="32"/>
          <w:szCs w:val="32"/>
          <w:lang w:val="en-US" w:eastAsia="it-IT"/>
        </w:rPr>
        <w:t>NOT</w:t>
      </w:r>
      <w:proofErr w:type="spellEnd"/>
      <w:r w:rsidRPr="00A26103">
        <w:rPr>
          <w:rFonts w:ascii="Calibri" w:eastAsia="Times New Roman" w:hAnsi="Calibri" w:cs="Arial"/>
          <w:b/>
          <w:bCs/>
          <w:color w:val="333333"/>
          <w:sz w:val="32"/>
          <w:szCs w:val="32"/>
          <w:lang w:val="en-US" w:eastAsia="it-IT"/>
        </w:rPr>
        <w:t xml:space="preserve"> </w:t>
      </w:r>
      <w:proofErr w:type="spellStart"/>
      <w:r w:rsidRPr="00A26103">
        <w:rPr>
          <w:rFonts w:ascii="Calibri" w:eastAsia="Times New Roman" w:hAnsi="Calibri" w:cs="Arial"/>
          <w:b/>
          <w:bCs/>
          <w:color w:val="333333"/>
          <w:sz w:val="32"/>
          <w:szCs w:val="32"/>
          <w:lang w:val="en-US" w:eastAsia="it-IT"/>
        </w:rPr>
        <w:t>NOT</w:t>
      </w:r>
      <w:proofErr w:type="spellEnd"/>
      <w:r w:rsidRPr="00A26103">
        <w:rPr>
          <w:rFonts w:ascii="Calibri" w:eastAsia="Times New Roman" w:hAnsi="Calibri" w:cs="Arial"/>
          <w:b/>
          <w:bCs/>
          <w:color w:val="333333"/>
          <w:sz w:val="32"/>
          <w:szCs w:val="32"/>
          <w:lang w:val="en-US" w:eastAsia="it-IT"/>
        </w:rPr>
        <w:t xml:space="preserve"> </w:t>
      </w:r>
      <w:proofErr w:type="spellStart"/>
      <w:r w:rsidRPr="00A26103">
        <w:rPr>
          <w:rFonts w:ascii="Calibri" w:eastAsia="Times New Roman" w:hAnsi="Calibri" w:cs="Arial"/>
          <w:b/>
          <w:bCs/>
          <w:color w:val="333333"/>
          <w:sz w:val="32"/>
          <w:szCs w:val="32"/>
          <w:lang w:val="en-US" w:eastAsia="it-IT"/>
        </w:rPr>
        <w:t>NOT</w:t>
      </w:r>
      <w:proofErr w:type="spellEnd"/>
      <w:r w:rsidRPr="00A26103">
        <w:rPr>
          <w:rFonts w:ascii="Calibri" w:eastAsia="Times New Roman" w:hAnsi="Calibri" w:cs="Arial"/>
          <w:b/>
          <w:bCs/>
          <w:color w:val="333333"/>
          <w:sz w:val="32"/>
          <w:szCs w:val="32"/>
          <w:lang w:val="en-US" w:eastAsia="it-IT"/>
        </w:rPr>
        <w:t xml:space="preserve"> </w:t>
      </w:r>
      <w:proofErr w:type="spellStart"/>
      <w:r w:rsidRPr="00A26103">
        <w:rPr>
          <w:rFonts w:ascii="Calibri" w:eastAsia="Times New Roman" w:hAnsi="Calibri" w:cs="Arial"/>
          <w:b/>
          <w:bCs/>
          <w:color w:val="333333"/>
          <w:sz w:val="32"/>
          <w:szCs w:val="32"/>
          <w:lang w:val="en-US" w:eastAsia="it-IT"/>
        </w:rPr>
        <w:t>NOT</w:t>
      </w:r>
      <w:proofErr w:type="spellEnd"/>
      <w:r w:rsidRPr="00A26103">
        <w:rPr>
          <w:rFonts w:ascii="Calibri" w:eastAsia="Times New Roman" w:hAnsi="Calibri" w:cs="Arial"/>
          <w:b/>
          <w:bCs/>
          <w:color w:val="333333"/>
          <w:sz w:val="32"/>
          <w:szCs w:val="32"/>
          <w:lang w:val="en-US" w:eastAsia="it-IT"/>
        </w:rPr>
        <w:t xml:space="preserve"> ENOUGH OXYGEN</w:t>
      </w:r>
    </w:p>
    <w:p w14:paraId="565F8340" w14:textId="77777777" w:rsidR="00A26103" w:rsidRDefault="00A26103" w:rsidP="00A26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Arial"/>
          <w:b/>
          <w:bCs/>
          <w:color w:val="000000"/>
        </w:rPr>
      </w:pPr>
    </w:p>
    <w:p w14:paraId="7A1E3F2F" w14:textId="0B690132" w:rsidR="00A26103" w:rsidRPr="00A26103" w:rsidRDefault="00A26103" w:rsidP="00A26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"/>
          <w:color w:val="000000"/>
        </w:rPr>
      </w:pPr>
      <w:r w:rsidRPr="00A26103">
        <w:rPr>
          <w:rFonts w:ascii="Calibri" w:hAnsi="Calibri" w:cs="Arial"/>
          <w:b/>
          <w:bCs/>
          <w:color w:val="000000"/>
        </w:rPr>
        <w:t>DI</w:t>
      </w:r>
    </w:p>
    <w:p w14:paraId="756ADC84" w14:textId="77777777" w:rsidR="00A26103" w:rsidRPr="00A26103" w:rsidRDefault="00A26103" w:rsidP="00A26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"/>
          <w:color w:val="222222"/>
        </w:rPr>
      </w:pPr>
      <w:r w:rsidRPr="00A26103">
        <w:rPr>
          <w:rFonts w:ascii="Calibri" w:hAnsi="Calibri" w:cs="Arial"/>
          <w:color w:val="000000"/>
        </w:rPr>
        <w:t xml:space="preserve"> </w:t>
      </w:r>
    </w:p>
    <w:p w14:paraId="1F9AAA44" w14:textId="77777777" w:rsidR="00A26103" w:rsidRPr="00A26103" w:rsidRDefault="00A26103" w:rsidP="00A26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"/>
          <w:color w:val="000000"/>
        </w:rPr>
      </w:pPr>
      <w:r w:rsidRPr="00A26103">
        <w:rPr>
          <w:rFonts w:ascii="Calibri" w:hAnsi="Calibri" w:cs="Arial"/>
          <w:b/>
          <w:bCs/>
          <w:color w:val="000000"/>
        </w:rPr>
        <w:t>CARYL CHURCHILL</w:t>
      </w:r>
    </w:p>
    <w:p w14:paraId="59645BAF" w14:textId="77777777" w:rsidR="00A26103" w:rsidRPr="00A26103" w:rsidRDefault="00A26103" w:rsidP="00D04EB8">
      <w:pPr>
        <w:jc w:val="center"/>
        <w:rPr>
          <w:rFonts w:ascii="Calibri" w:eastAsia="Times New Roman" w:hAnsi="Calibri" w:cs="Arial"/>
          <w:b/>
          <w:bCs/>
          <w:color w:val="333333"/>
          <w:lang w:val="en-US" w:eastAsia="it-IT"/>
        </w:rPr>
      </w:pPr>
    </w:p>
    <w:p w14:paraId="66F5B2A5" w14:textId="743266D2" w:rsidR="0066428F" w:rsidRPr="00A26103" w:rsidRDefault="00A26103" w:rsidP="00D04EB8">
      <w:pPr>
        <w:jc w:val="center"/>
        <w:rPr>
          <w:rFonts w:ascii="Calibri" w:eastAsia="Times New Roman" w:hAnsi="Calibri" w:cs="Arial"/>
          <w:bCs/>
          <w:color w:val="333333"/>
          <w:lang w:eastAsia="it-IT"/>
        </w:rPr>
      </w:pPr>
      <w:proofErr w:type="gramStart"/>
      <w:r w:rsidRPr="00A26103">
        <w:rPr>
          <w:rFonts w:ascii="Calibri" w:hAnsi="Calibri" w:cs="Arial"/>
          <w:b/>
          <w:bCs/>
          <w:color w:val="000000"/>
        </w:rPr>
        <w:t>TRADUZIONE  DI</w:t>
      </w:r>
      <w:proofErr w:type="gramEnd"/>
      <w:r w:rsidRPr="00A26103">
        <w:rPr>
          <w:rFonts w:ascii="Calibri" w:hAnsi="Calibri" w:cs="Arial"/>
          <w:b/>
          <w:bCs/>
          <w:color w:val="000000"/>
        </w:rPr>
        <w:t xml:space="preserve">  </w:t>
      </w:r>
      <w:r w:rsidRPr="00A26103">
        <w:rPr>
          <w:rFonts w:ascii="Calibri" w:eastAsia="Times New Roman" w:hAnsi="Calibri" w:cs="Arial"/>
          <w:bCs/>
          <w:color w:val="333333"/>
          <w:lang w:eastAsia="it-IT"/>
        </w:rPr>
        <w:t xml:space="preserve"> PAOLA BONO</w:t>
      </w:r>
    </w:p>
    <w:p w14:paraId="4C9F715C" w14:textId="77777777" w:rsidR="00A26103" w:rsidRPr="00A26103" w:rsidRDefault="00A26103" w:rsidP="00A26103">
      <w:pPr>
        <w:rPr>
          <w:rFonts w:ascii="Calibri" w:eastAsia="Times New Roman" w:hAnsi="Calibri" w:cs="Arial"/>
          <w:bCs/>
          <w:color w:val="333333"/>
          <w:lang w:eastAsia="it-IT"/>
        </w:rPr>
      </w:pPr>
    </w:p>
    <w:p w14:paraId="4D92DA33" w14:textId="77777777" w:rsidR="00A26103" w:rsidRPr="00A26103" w:rsidRDefault="00A26103" w:rsidP="00A26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"/>
          <w:color w:val="000000"/>
        </w:rPr>
      </w:pPr>
      <w:r w:rsidRPr="00A26103">
        <w:rPr>
          <w:rFonts w:ascii="Calibri" w:hAnsi="Calibri" w:cs="Arial"/>
          <w:b/>
          <w:bCs/>
          <w:color w:val="000000"/>
        </w:rPr>
        <w:t xml:space="preserve">UNO </w:t>
      </w:r>
      <w:proofErr w:type="gramStart"/>
      <w:r w:rsidRPr="00A26103">
        <w:rPr>
          <w:rFonts w:ascii="Calibri" w:hAnsi="Calibri" w:cs="Arial"/>
          <w:b/>
          <w:bCs/>
          <w:color w:val="000000"/>
        </w:rPr>
        <w:t>SPETTACOLO  DI</w:t>
      </w:r>
      <w:proofErr w:type="gramEnd"/>
      <w:r w:rsidRPr="00A26103">
        <w:rPr>
          <w:rFonts w:ascii="Calibri" w:hAnsi="Calibri" w:cs="Arial"/>
          <w:b/>
          <w:bCs/>
          <w:color w:val="000000"/>
        </w:rPr>
        <w:t xml:space="preserve">  BLUEMOTION</w:t>
      </w:r>
    </w:p>
    <w:p w14:paraId="7AD352D5" w14:textId="37442D83" w:rsidR="000A2072" w:rsidRPr="00A26103" w:rsidRDefault="000A2072" w:rsidP="00D04EB8">
      <w:pPr>
        <w:jc w:val="center"/>
        <w:rPr>
          <w:rFonts w:ascii="Calibri" w:eastAsia="Times New Roman" w:hAnsi="Calibri" w:cs="Arial"/>
          <w:color w:val="222222"/>
          <w:lang w:eastAsia="it-IT"/>
        </w:rPr>
      </w:pPr>
    </w:p>
    <w:p w14:paraId="19D46683" w14:textId="77777777" w:rsidR="00A26103" w:rsidRPr="00A26103" w:rsidRDefault="00A26103" w:rsidP="00A26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"/>
          <w:color w:val="000000"/>
        </w:rPr>
      </w:pPr>
      <w:r w:rsidRPr="00A26103">
        <w:rPr>
          <w:rFonts w:ascii="Calibri" w:hAnsi="Calibri" w:cs="Arial"/>
          <w:b/>
          <w:bCs/>
          <w:color w:val="000000"/>
        </w:rPr>
        <w:t>REGIA</w:t>
      </w:r>
      <w:r w:rsidRPr="00A26103">
        <w:rPr>
          <w:rFonts w:ascii="Calibri" w:hAnsi="Calibri" w:cs="Arial"/>
          <w:color w:val="000000"/>
        </w:rPr>
        <w:t xml:space="preserve"> </w:t>
      </w:r>
      <w:proofErr w:type="gramStart"/>
      <w:r w:rsidRPr="00A26103">
        <w:rPr>
          <w:rFonts w:ascii="Calibri" w:hAnsi="Calibri" w:cs="Arial"/>
          <w:color w:val="000000"/>
        </w:rPr>
        <w:t>GIORGINA  PI</w:t>
      </w:r>
      <w:proofErr w:type="gramEnd"/>
    </w:p>
    <w:p w14:paraId="4C7961E3" w14:textId="67AD2258" w:rsidR="00D04EB8" w:rsidRPr="00A26103" w:rsidRDefault="00D04EB8" w:rsidP="00D04EB8">
      <w:pPr>
        <w:jc w:val="center"/>
        <w:rPr>
          <w:rFonts w:ascii="Calibri" w:eastAsia="Times New Roman" w:hAnsi="Calibri" w:cs="Arial"/>
          <w:color w:val="222222"/>
          <w:lang w:eastAsia="it-IT"/>
        </w:rPr>
      </w:pPr>
    </w:p>
    <w:p w14:paraId="73858D09" w14:textId="3AC7449F" w:rsidR="00D04EB8" w:rsidRPr="00A26103" w:rsidRDefault="00D04EB8" w:rsidP="00D04EB8">
      <w:pPr>
        <w:jc w:val="center"/>
        <w:rPr>
          <w:rFonts w:ascii="Calibri" w:eastAsia="Times New Roman" w:hAnsi="Calibri" w:cs="Arial"/>
          <w:color w:val="222222"/>
          <w:lang w:eastAsia="it-IT"/>
        </w:rPr>
      </w:pPr>
    </w:p>
    <w:p w14:paraId="45CEF242" w14:textId="11B55596" w:rsidR="0066428F" w:rsidRPr="00A26103" w:rsidRDefault="00A26103" w:rsidP="00D04EB8">
      <w:pPr>
        <w:jc w:val="center"/>
        <w:rPr>
          <w:rFonts w:ascii="Calibri" w:eastAsia="Times New Roman" w:hAnsi="Calibri" w:cs="Arial"/>
          <w:color w:val="222222"/>
          <w:lang w:eastAsia="it-IT"/>
        </w:rPr>
      </w:pPr>
      <w:r w:rsidRPr="00A26103">
        <w:rPr>
          <w:rFonts w:ascii="Calibri" w:eastAsia="Times New Roman" w:hAnsi="Calibri" w:cs="Arial"/>
          <w:b/>
          <w:bCs/>
          <w:color w:val="333333"/>
          <w:lang w:eastAsia="it-IT"/>
        </w:rPr>
        <w:t xml:space="preserve">CON </w:t>
      </w:r>
      <w:r w:rsidRPr="00A26103">
        <w:rPr>
          <w:rFonts w:ascii="Calibri" w:eastAsia="Times New Roman" w:hAnsi="Calibri" w:cs="Arial"/>
          <w:bCs/>
          <w:color w:val="333333"/>
          <w:lang w:eastAsia="it-IT"/>
        </w:rPr>
        <w:t>AGLAIA MORA, XHULIO PETUSHI, MARCO SPIGA</w:t>
      </w:r>
    </w:p>
    <w:p w14:paraId="2F30995B" w14:textId="63352157" w:rsidR="0066428F" w:rsidRPr="00A26103" w:rsidRDefault="00A26103" w:rsidP="00D04EB8">
      <w:pPr>
        <w:jc w:val="center"/>
        <w:rPr>
          <w:rFonts w:ascii="Calibri" w:eastAsia="Times New Roman" w:hAnsi="Calibri" w:cs="Arial"/>
          <w:bCs/>
          <w:color w:val="333333"/>
          <w:lang w:eastAsia="it-IT"/>
        </w:rPr>
      </w:pPr>
      <w:r w:rsidRPr="00A26103">
        <w:rPr>
          <w:rFonts w:ascii="Calibri" w:eastAsia="Times New Roman" w:hAnsi="Calibri" w:cs="Arial"/>
          <w:b/>
          <w:bCs/>
          <w:color w:val="333333"/>
          <w:lang w:eastAsia="it-IT"/>
        </w:rPr>
        <w:t>AMBIENTE SONORO</w:t>
      </w:r>
      <w:r w:rsidRPr="00A26103">
        <w:rPr>
          <w:rFonts w:ascii="Calibri" w:eastAsia="Times New Roman" w:hAnsi="Calibri" w:cs="Arial"/>
          <w:bCs/>
          <w:color w:val="333333"/>
          <w:lang w:eastAsia="it-IT"/>
        </w:rPr>
        <w:t xml:space="preserve"> VALERIO VIGLIAR</w:t>
      </w:r>
    </w:p>
    <w:p w14:paraId="75C6C812" w14:textId="04C04B88" w:rsidR="0066428F" w:rsidRPr="00A26103" w:rsidRDefault="00A26103" w:rsidP="00D04EB8">
      <w:pPr>
        <w:jc w:val="center"/>
        <w:rPr>
          <w:rFonts w:ascii="Calibri" w:hAnsi="Calibri" w:cs="Courier New"/>
          <w:color w:val="222222"/>
          <w:shd w:val="clear" w:color="auto" w:fill="FFFFFF"/>
          <w:lang w:eastAsia="it-IT"/>
        </w:rPr>
      </w:pPr>
      <w:r w:rsidRPr="00A26103">
        <w:rPr>
          <w:rFonts w:ascii="Calibri" w:eastAsia="Times New Roman" w:hAnsi="Calibri" w:cs="Arial"/>
          <w:b/>
          <w:bCs/>
          <w:color w:val="333333"/>
          <w:lang w:eastAsia="it-IT"/>
        </w:rPr>
        <w:t>UNA PRODUZIONE</w:t>
      </w:r>
      <w:r w:rsidRPr="00A26103">
        <w:rPr>
          <w:rFonts w:ascii="Calibri" w:eastAsia="Times New Roman" w:hAnsi="Calibri" w:cs="Arial"/>
          <w:bCs/>
          <w:color w:val="333333"/>
          <w:lang w:eastAsia="it-IT"/>
        </w:rPr>
        <w:t xml:space="preserve"> </w:t>
      </w:r>
      <w:r w:rsidRPr="00A26103">
        <w:rPr>
          <w:rFonts w:ascii="Calibri" w:hAnsi="Calibri" w:cs="Courier New"/>
          <w:color w:val="222222"/>
          <w:shd w:val="clear" w:color="auto" w:fill="FFFFFF"/>
          <w:lang w:eastAsia="it-IT"/>
        </w:rPr>
        <w:t>BLUEMOTION</w:t>
      </w:r>
      <w:r>
        <w:rPr>
          <w:rFonts w:ascii="Calibri" w:hAnsi="Calibri" w:cs="Courier New"/>
          <w:color w:val="222222"/>
          <w:shd w:val="clear" w:color="auto" w:fill="FFFFFF"/>
          <w:lang w:eastAsia="it-IT"/>
        </w:rPr>
        <w:t>/</w:t>
      </w:r>
      <w:r w:rsidRPr="00A26103">
        <w:rPr>
          <w:rFonts w:ascii="Calibri" w:hAnsi="Calibri" w:cs="Courier New"/>
          <w:color w:val="222222"/>
          <w:shd w:val="clear" w:color="auto" w:fill="FFFFFF"/>
          <w:lang w:eastAsia="it-IT"/>
        </w:rPr>
        <w:t xml:space="preserve"> </w:t>
      </w:r>
      <w:r w:rsidRPr="00A26103">
        <w:rPr>
          <w:rFonts w:ascii="Calibri" w:hAnsi="Calibri" w:cs="Courier New"/>
          <w:color w:val="222222"/>
          <w:shd w:val="clear" w:color="auto" w:fill="FFFFFF"/>
          <w:lang w:eastAsia="it-IT"/>
        </w:rPr>
        <w:t>ANGELO MA</w:t>
      </w:r>
      <w:r>
        <w:rPr>
          <w:rFonts w:ascii="Calibri" w:hAnsi="Calibri" w:cs="Courier New"/>
          <w:color w:val="222222"/>
          <w:shd w:val="clear" w:color="auto" w:fill="FFFFFF"/>
          <w:lang w:eastAsia="it-IT"/>
        </w:rPr>
        <w:t>I</w:t>
      </w:r>
      <w:r w:rsidRPr="00A26103">
        <w:rPr>
          <w:rFonts w:ascii="Calibri" w:hAnsi="Calibri" w:cs="Courier New"/>
          <w:color w:val="222222"/>
          <w:shd w:val="clear" w:color="auto" w:fill="FFFFFF"/>
          <w:lang w:eastAsia="it-IT"/>
        </w:rPr>
        <w:t xml:space="preserve"> IN </w:t>
      </w:r>
      <w:r w:rsidRPr="00A26103">
        <w:rPr>
          <w:rFonts w:ascii="Calibri" w:hAnsi="Calibri" w:cs="Courier New"/>
          <w:b/>
          <w:color w:val="222222"/>
          <w:shd w:val="clear" w:color="auto" w:fill="FFFFFF"/>
          <w:lang w:eastAsia="it-IT"/>
        </w:rPr>
        <w:t>COPRODUZIONE</w:t>
      </w:r>
      <w:r w:rsidRPr="00A26103">
        <w:rPr>
          <w:rFonts w:ascii="Calibri" w:hAnsi="Calibri" w:cs="Courier New"/>
          <w:color w:val="222222"/>
          <w:shd w:val="clear" w:color="auto" w:fill="FFFFFF"/>
          <w:lang w:eastAsia="it-IT"/>
        </w:rPr>
        <w:t xml:space="preserve"> CON 369GRADI</w:t>
      </w:r>
    </w:p>
    <w:p w14:paraId="08CF3906" w14:textId="7400A179" w:rsidR="00D04EB8" w:rsidRPr="00A26103" w:rsidRDefault="00A26103" w:rsidP="00D04EB8">
      <w:pPr>
        <w:jc w:val="center"/>
        <w:rPr>
          <w:rFonts w:ascii="Calibri" w:eastAsia="Times New Roman" w:hAnsi="Calibri" w:cs="Arial"/>
          <w:color w:val="222222"/>
          <w:lang w:eastAsia="it-IT"/>
        </w:rPr>
      </w:pPr>
      <w:r w:rsidRPr="00A26103">
        <w:rPr>
          <w:rFonts w:ascii="Calibri" w:eastAsia="Times New Roman" w:hAnsi="Calibri" w:cs="Arial"/>
          <w:b/>
          <w:color w:val="222222"/>
          <w:lang w:eastAsia="it-IT"/>
        </w:rPr>
        <w:t>CON IL SOSTEGNO</w:t>
      </w:r>
      <w:r w:rsidRPr="00A26103">
        <w:rPr>
          <w:rFonts w:ascii="Calibri" w:eastAsia="Times New Roman" w:hAnsi="Calibri" w:cs="Arial"/>
          <w:color w:val="222222"/>
          <w:lang w:eastAsia="it-IT"/>
        </w:rPr>
        <w:t xml:space="preserve"> DI SARDEGNA TEATRO</w:t>
      </w:r>
    </w:p>
    <w:p w14:paraId="625057CE" w14:textId="77777777" w:rsidR="00D04EB8" w:rsidRPr="00D04EB8" w:rsidRDefault="00D04EB8" w:rsidP="0066428F">
      <w:pPr>
        <w:rPr>
          <w:rFonts w:ascii="Calibri" w:eastAsia="Times New Roman" w:hAnsi="Calibri" w:cs="Arial"/>
          <w:color w:val="222222"/>
          <w:sz w:val="26"/>
          <w:szCs w:val="26"/>
          <w:lang w:eastAsia="it-IT"/>
        </w:rPr>
      </w:pPr>
    </w:p>
    <w:p w14:paraId="65F6538C" w14:textId="77777777" w:rsidR="0066428F" w:rsidRPr="00A26103" w:rsidRDefault="0066428F" w:rsidP="00A26103">
      <w:pPr>
        <w:jc w:val="both"/>
        <w:rPr>
          <w:rFonts w:ascii="Calibri" w:eastAsia="Times New Roman" w:hAnsi="Calibri" w:cs="Arial"/>
          <w:color w:val="222222"/>
          <w:lang w:eastAsia="it-IT"/>
        </w:rPr>
      </w:pPr>
      <w:r w:rsidRPr="00A26103">
        <w:rPr>
          <w:rFonts w:ascii="Calibri" w:eastAsia="Times New Roman" w:hAnsi="Calibri" w:cs="Arial"/>
          <w:color w:val="333333"/>
          <w:lang w:eastAsia="it-IT"/>
        </w:rPr>
        <w:t xml:space="preserve">Una Londra del futuro chiamata le </w:t>
      </w:r>
      <w:proofErr w:type="spellStart"/>
      <w:r w:rsidRPr="00A26103">
        <w:rPr>
          <w:rFonts w:ascii="Calibri" w:eastAsia="Times New Roman" w:hAnsi="Calibri" w:cs="Arial"/>
          <w:color w:val="333333"/>
          <w:lang w:eastAsia="it-IT"/>
        </w:rPr>
        <w:t>Londre</w:t>
      </w:r>
      <w:proofErr w:type="spellEnd"/>
      <w:r w:rsidRPr="00A26103">
        <w:rPr>
          <w:rFonts w:ascii="Calibri" w:eastAsia="Times New Roman" w:hAnsi="Calibri" w:cs="Arial"/>
          <w:color w:val="333333"/>
          <w:lang w:eastAsia="it-IT"/>
        </w:rPr>
        <w:t>. Si vive solo in monolocali, immersi nell’inquinamento, manca l’ossigeno e lo compra solo chi può. La difficile riunione dopo anni di Mick e suo figlio Claude, famosa pop star. Vivian</w:t>
      </w:r>
      <w:r w:rsidR="00C05319" w:rsidRPr="00A26103">
        <w:rPr>
          <w:rFonts w:ascii="Calibri" w:eastAsia="Times New Roman" w:hAnsi="Calibri" w:cs="Arial"/>
          <w:color w:val="333333"/>
          <w:lang w:eastAsia="it-IT"/>
        </w:rPr>
        <w:t xml:space="preserve"> ha quarant’anni, vive col marito però </w:t>
      </w:r>
      <w:r w:rsidRPr="00A26103">
        <w:rPr>
          <w:rFonts w:ascii="Calibri" w:eastAsia="Times New Roman" w:hAnsi="Calibri" w:cs="Arial"/>
          <w:color w:val="333333"/>
          <w:lang w:eastAsia="it-IT"/>
        </w:rPr>
        <w:t xml:space="preserve">vorrebbe stare con Mick che </w:t>
      </w:r>
      <w:r w:rsidR="00C05319" w:rsidRPr="00A26103">
        <w:rPr>
          <w:rFonts w:ascii="Calibri" w:eastAsia="Times New Roman" w:hAnsi="Calibri" w:cs="Arial"/>
          <w:color w:val="333333"/>
          <w:lang w:eastAsia="it-IT"/>
        </w:rPr>
        <w:t>ha molti più anni di lei.  M</w:t>
      </w:r>
      <w:r w:rsidRPr="00A26103">
        <w:rPr>
          <w:rFonts w:ascii="Calibri" w:eastAsia="Times New Roman" w:hAnsi="Calibri" w:cs="Arial"/>
          <w:color w:val="333333"/>
          <w:lang w:eastAsia="it-IT"/>
        </w:rPr>
        <w:t xml:space="preserve">a non c’è spazio per lei in quella casa, non c’è ossigeno. Arriva Claude, le strade sono invase da rivoluzionari ma Mick li chiama fanatici. Niente andrà bene tra loro e neanche nelle </w:t>
      </w:r>
      <w:proofErr w:type="spellStart"/>
      <w:r w:rsidRPr="00A26103">
        <w:rPr>
          <w:rFonts w:ascii="Calibri" w:eastAsia="Times New Roman" w:hAnsi="Calibri" w:cs="Arial"/>
          <w:color w:val="333333"/>
          <w:lang w:eastAsia="it-IT"/>
        </w:rPr>
        <w:t>Londre</w:t>
      </w:r>
      <w:proofErr w:type="spellEnd"/>
      <w:r w:rsidRPr="00A26103">
        <w:rPr>
          <w:rFonts w:ascii="Calibri" w:eastAsia="Times New Roman" w:hAnsi="Calibri" w:cs="Arial"/>
          <w:color w:val="333333"/>
          <w:lang w:eastAsia="it-IT"/>
        </w:rPr>
        <w:t xml:space="preserve"> che Claude abbandonerà per sempre per cambiare vita, proprio come sua madre. </w:t>
      </w:r>
    </w:p>
    <w:p w14:paraId="35F00930" w14:textId="507EBE88" w:rsidR="00F919B1" w:rsidRPr="00D04EB8" w:rsidRDefault="00F919B1">
      <w:pPr>
        <w:rPr>
          <w:rFonts w:ascii="Calibri" w:hAnsi="Calibri"/>
          <w:sz w:val="26"/>
          <w:szCs w:val="26"/>
        </w:rPr>
      </w:pPr>
    </w:p>
    <w:p w14:paraId="2A74E8ED" w14:textId="77777777" w:rsidR="00A26103" w:rsidRDefault="00A26103" w:rsidP="00D04EB8">
      <w:pPr>
        <w:jc w:val="both"/>
        <w:rPr>
          <w:rFonts w:ascii="Calibri" w:hAnsi="Calibri" w:cs="Courier New"/>
          <w:b/>
          <w:sz w:val="26"/>
          <w:szCs w:val="26"/>
        </w:rPr>
      </w:pPr>
      <w:r w:rsidRPr="00D04EB8">
        <w:rPr>
          <w:rFonts w:ascii="Calibri" w:eastAsia="Times New Roman" w:hAnsi="Calibri" w:cs="Arial"/>
          <w:noProof/>
          <w:color w:val="222222"/>
          <w:sz w:val="26"/>
          <w:szCs w:val="26"/>
          <w:lang w:eastAsia="it-IT"/>
        </w:rPr>
        <w:drawing>
          <wp:inline distT="0" distB="0" distL="0" distR="0" wp14:anchorId="6751B3B0" wp14:editId="6DE42951">
            <wp:extent cx="5964382" cy="3982731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72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917" cy="399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053FB" w14:textId="77777777" w:rsidR="00D04EB8" w:rsidRPr="00D04EB8" w:rsidRDefault="00D04EB8">
      <w:pPr>
        <w:rPr>
          <w:rFonts w:ascii="Calibri" w:hAnsi="Calibri"/>
          <w:sz w:val="26"/>
          <w:szCs w:val="26"/>
        </w:rPr>
      </w:pPr>
      <w:bookmarkStart w:id="0" w:name="_GoBack"/>
      <w:bookmarkEnd w:id="0"/>
    </w:p>
    <w:sectPr w:rsidR="00D04EB8" w:rsidRPr="00D04EB8" w:rsidSect="00AC65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8F"/>
    <w:rsid w:val="000A2072"/>
    <w:rsid w:val="000B1527"/>
    <w:rsid w:val="00226F1E"/>
    <w:rsid w:val="0066428F"/>
    <w:rsid w:val="006D5974"/>
    <w:rsid w:val="00A26103"/>
    <w:rsid w:val="00AC6595"/>
    <w:rsid w:val="00BA3AFA"/>
    <w:rsid w:val="00C05319"/>
    <w:rsid w:val="00D04EB8"/>
    <w:rsid w:val="00F9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C7BD"/>
  <w15:chartTrackingRefBased/>
  <w15:docId w15:val="{AC63DBD0-F53F-DC4F-B542-8558A25F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Benedetta Boggio</cp:lastModifiedBy>
  <cp:revision>2</cp:revision>
  <dcterms:created xsi:type="dcterms:W3CDTF">2019-03-15T13:30:00Z</dcterms:created>
  <dcterms:modified xsi:type="dcterms:W3CDTF">2019-03-15T13:30:00Z</dcterms:modified>
</cp:coreProperties>
</file>